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07240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C3CEF" w:rsidR="001C3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86MS0054-01-2025-002156-89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D17978" w:rsidP="00D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</w:t>
      </w:r>
      <w:r w:rsidRPr="00D17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Мансийского автономного округа - Югры Колосова Е.С</w:t>
      </w:r>
      <w:r w:rsidRPr="00D17978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17978" w:rsidR="00D17978">
        <w:rPr>
          <w:rFonts w:ascii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Василия Михайловича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C59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C59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045D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045DCC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BC59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BC59F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BC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0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86331407/3481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27.08.2024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60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Руководствуясь ст. 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607240">
        <w:rPr>
          <w:rFonts w:ascii="Times New Roman" w:eastAsia="Times New Roman" w:hAnsi="Times New Roman" w:cs="Times New Roman"/>
          <w:sz w:val="28"/>
          <w:szCs w:val="28"/>
          <w:lang w:eastAsia="ru-RU"/>
        </w:rPr>
        <w:t>331172/213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24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381D16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Вахрушевым В.М.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8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86331407/3481 от 27.08.2024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Вахрушеву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8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86331407/3481 от 27.08.2024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978" w:rsidRPr="00D17978" w:rsidP="00D17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78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  <w:r w:rsidRPr="00D1797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15.01</w:t>
      </w:r>
      <w:r w:rsidRPr="00D17978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292571">
        <w:rPr>
          <w:rFonts w:ascii="Times New Roman" w:hAnsi="Times New Roman" w:cs="Times New Roman"/>
          <w:sz w:val="28"/>
          <w:szCs w:val="28"/>
        </w:rPr>
        <w:t>, поясняет, что штраф не уплатил в связи с тем, что забыл это сделать;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Вахрушеву В.М.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Вахрушева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Василия Михайловича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D16" w:rsidR="00381D16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0412365400545004882520156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C59F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45DCC"/>
    <w:rsid w:val="000F60C8"/>
    <w:rsid w:val="00123B22"/>
    <w:rsid w:val="00124A40"/>
    <w:rsid w:val="00145F31"/>
    <w:rsid w:val="00184A39"/>
    <w:rsid w:val="001B20C5"/>
    <w:rsid w:val="001C3CEF"/>
    <w:rsid w:val="00292571"/>
    <w:rsid w:val="00311958"/>
    <w:rsid w:val="00314DFF"/>
    <w:rsid w:val="003629EA"/>
    <w:rsid w:val="0036595E"/>
    <w:rsid w:val="00381D16"/>
    <w:rsid w:val="003B6403"/>
    <w:rsid w:val="003D2DE9"/>
    <w:rsid w:val="003F230D"/>
    <w:rsid w:val="00411340"/>
    <w:rsid w:val="004804FD"/>
    <w:rsid w:val="004D3502"/>
    <w:rsid w:val="00575DCB"/>
    <w:rsid w:val="005E3C66"/>
    <w:rsid w:val="00607240"/>
    <w:rsid w:val="00635CC6"/>
    <w:rsid w:val="00685949"/>
    <w:rsid w:val="0069380C"/>
    <w:rsid w:val="006D6BD1"/>
    <w:rsid w:val="00724C03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6326"/>
    <w:rsid w:val="00BC59F9"/>
    <w:rsid w:val="00BD01A6"/>
    <w:rsid w:val="00C44C36"/>
    <w:rsid w:val="00C544E1"/>
    <w:rsid w:val="00CA0B2F"/>
    <w:rsid w:val="00CD367B"/>
    <w:rsid w:val="00CF53D3"/>
    <w:rsid w:val="00D17978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